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478709" w14:textId="77777777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71142754" w14:textId="20D0BF05" w:rsidR="00D023BB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 przetwarzaniu danych osobowych na potrzeby procesu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naboru </w:t>
      </w:r>
      <w:r w:rsidR="00AB1F7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osób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2D35B129" w14:textId="77777777" w:rsidR="008B5F82" w:rsidRPr="008B5F82" w:rsidRDefault="008B5F82" w:rsidP="008B5F82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wolne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stanowiska urzędnicze</w:t>
      </w:r>
      <w:r w:rsid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ejskim w</w:t>
      </w:r>
      <w:r w:rsidRPr="00A2179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ie</w:t>
      </w:r>
    </w:p>
    <w:p w14:paraId="7FDA3E3E" w14:textId="77777777" w:rsidR="008B5F82" w:rsidRPr="008B5F82" w:rsidRDefault="008B5F82" w:rsidP="008B5F82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92D43F" w14:textId="77777777" w:rsidR="008B5F82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Dane osobowe na potrzeby procesu naboru kandydatów na wolne stanowiska urzędnicze w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ejskim w Debrznie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są przetwarzane zgodnie z przepisami rozporządzenia Parlamentu Europejskiego i Rady (UE) 2016/679 z dnia 27 kwietnia 2016 r. w sprawie ochrony osób fizycznych w związku z przetwarzaniem danych osobowych i w sprawie swobodnego przepływu takich danych oraz uchylenia dyrektywy 95/46/WE (RODO). </w:t>
      </w:r>
    </w:p>
    <w:p w14:paraId="05E55B51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realizacją w/w rozporządzenia informujemy, że:</w:t>
      </w:r>
    </w:p>
    <w:p w14:paraId="4AECF197" w14:textId="77777777" w:rsidR="008B5F82" w:rsidRPr="00A2179A" w:rsidRDefault="008B5F82" w:rsidP="00A2179A">
      <w:pPr>
        <w:spacing w:after="0" w:afterAutospacing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EFD0C69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1. ADMINISTRATOR DANYCH OSOBOWYCH</w:t>
      </w:r>
    </w:p>
    <w:p w14:paraId="4CD22130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Burmistrz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 siedzibą w Debrznie, ul. Traugutta 2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345010D2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EA20EB8" w14:textId="77777777" w:rsidR="008B5F82" w:rsidRPr="008B5F82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INSPEKTOR OCHRONY DANYCH</w:t>
      </w:r>
    </w:p>
    <w:p w14:paraId="2A1B9F28" w14:textId="3E6D00FB" w:rsidR="008B5F82" w:rsidRPr="00220A8E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sprawach związanych z ochroną danych osobowych przetwarzanych w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ejskim w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m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t>oże się Pani/Pan kontaktować z Inspektorem Ochrony Danych O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sobowych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drogą elektroniczną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pod adresem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hyperlink r:id="rId5" w:history="1">
        <w:r w:rsidR="00220A8E" w:rsidRPr="00220A8E">
          <w:rPr>
            <w:rStyle w:val="Hipercze"/>
            <w:rFonts w:ascii="Times New Roman" w:eastAsia="Times New Roman" w:hAnsi="Times New Roman" w:cs="Times New Roman"/>
            <w:color w:val="000000"/>
            <w:sz w:val="20"/>
            <w:szCs w:val="20"/>
            <w:lang w:eastAsia="pl-PL"/>
          </w:rPr>
          <w:t>biuro@iod</w:t>
        </w:r>
        <w:r w:rsidR="00AA55EB">
          <w:rPr>
            <w:rStyle w:val="Hipercze"/>
            <w:rFonts w:ascii="Times New Roman" w:eastAsia="Times New Roman" w:hAnsi="Times New Roman" w:cs="Times New Roman"/>
            <w:color w:val="000000"/>
            <w:sz w:val="20"/>
            <w:szCs w:val="20"/>
            <w:lang w:eastAsia="pl-PL"/>
          </w:rPr>
          <w:t>o</w:t>
        </w:r>
        <w:r w:rsidR="00220A8E" w:rsidRPr="00220A8E">
          <w:rPr>
            <w:rStyle w:val="Hipercze"/>
            <w:rFonts w:ascii="Times New Roman" w:eastAsia="Times New Roman" w:hAnsi="Times New Roman" w:cs="Times New Roman"/>
            <w:color w:val="000000"/>
            <w:sz w:val="20"/>
            <w:szCs w:val="20"/>
            <w:lang w:eastAsia="pl-PL"/>
          </w:rPr>
          <w:t>pila.pl</w:t>
        </w:r>
      </w:hyperlink>
      <w:r w:rsidRPr="00220A8E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.</w:t>
      </w:r>
    </w:p>
    <w:p w14:paraId="00B5942E" w14:textId="77777777" w:rsidR="00A2179A" w:rsidRPr="00220A8E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51026999" w14:textId="77777777" w:rsidR="00A2179A" w:rsidRPr="00A2179A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3. PODSTAWA PRAWNA I CELE PRZETWARZANIA DANYCH OSOBOWYCH</w:t>
      </w:r>
    </w:p>
    <w:p w14:paraId="6499F7F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Artykuł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22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>¹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Kodeksu pracy oraz art. 13 ustawy z dnia 21 listopada 2008 r. o pracownikach samorządowych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zw. z art. 6 ust. 1 lit. c RODO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01CA7475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EE2690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4.ODBIORCY DANYCH OSOBOWYCH</w:t>
      </w:r>
    </w:p>
    <w:p w14:paraId="5EE4C235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Odbiorcami danych są członkowie komisji przeprowadzającej nabór kandydatów na wolne stanowiska urzędnicze w 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ejskim 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08FB5BBA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FA9456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5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.</w:t>
      </w: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OKRES PRZECHOWYWANIA DANYCH OSOBOWYCH</w:t>
      </w:r>
    </w:p>
    <w:p w14:paraId="01196FB4" w14:textId="77777777" w:rsidR="00D023BB" w:rsidRDefault="008B5F82" w:rsidP="00D023BB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Czas niezbędny do przeprowadzenia naboru na wolne stanowiska urzędnicze w 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ejskim 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ie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(zgodnie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umieszczonym ogłoszeniem).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t>Po ustaniu procesu rekrutacji:</w:t>
      </w:r>
    </w:p>
    <w:p w14:paraId="47DEF24E" w14:textId="77777777" w:rsidR="00D023BB" w:rsidRDefault="00D023BB" w:rsidP="00D023BB">
      <w:pPr>
        <w:pStyle w:val="Akapitzlist"/>
        <w:numPr>
          <w:ilvl w:val="0"/>
          <w:numId w:val="1"/>
        </w:num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w stosunku do osób niezatrudnionych dane osobowe będą usuwane</w:t>
      </w:r>
      <w:r>
        <w:rPr>
          <w:rFonts w:ascii="Times New Roman" w:hAnsi="Times New Roman" w:cs="Times New Roman"/>
          <w:sz w:val="20"/>
          <w:szCs w:val="20"/>
        </w:rPr>
        <w:t>, jeśli dokumenty aplikacyjne nie zostaną odebrane w ciągu 3 miesięcy od ogłosze</w:t>
      </w:r>
      <w:r w:rsidR="006A015E">
        <w:rPr>
          <w:rFonts w:ascii="Times New Roman" w:hAnsi="Times New Roman" w:cs="Times New Roman"/>
          <w:sz w:val="20"/>
          <w:szCs w:val="20"/>
        </w:rPr>
        <w:t>nia informacji o wyniku naboru,</w:t>
      </w:r>
    </w:p>
    <w:p w14:paraId="4F0270BB" w14:textId="77777777" w:rsidR="00D023BB" w:rsidRDefault="00D023BB" w:rsidP="00D023BB">
      <w:pPr>
        <w:pStyle w:val="Akapitzlist"/>
        <w:numPr>
          <w:ilvl w:val="0"/>
          <w:numId w:val="1"/>
        </w:num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przypadku osób zatrudnionych trafią do teczek akt osobowych i przetwarzane będą zgodnie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przepisami prawa w tym zakresie (dane zawarte w dokumentach rekrutacyjnych mogą być przez pracodawcę przetwarzane przez okres konieczny do wykonania zawieranej z pracownikiem umowy,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a po jej rozwiązaniu w celu ochrony przed mogącymi się pojawić roszczeniami).</w:t>
      </w:r>
    </w:p>
    <w:p w14:paraId="2BAB856F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2AC272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6. P</w:t>
      </w:r>
      <w:r w:rsidR="00A2179A" w:rsidRPr="00A2179A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RAWA OSÓB, KTÓRYCH DANE DOTYCZĄ</w:t>
      </w:r>
    </w:p>
    <w:p w14:paraId="7972886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przetwarzaniem Pani/Pana danych osobowych przysługuje Pani/Panu prawo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żądania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od administratora danych dostępu do danych, ich sprostowania, usunięcia lub ograniczenia przetwarzania, wniesienia sprzeciwu wobec przetwarzania tych danych, a także prawo do przeniesienia danych. </w:t>
      </w:r>
    </w:p>
    <w:p w14:paraId="39E87E90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Żądanie w tej sprawie można przesłać na adres kontaktowy 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dministratora danych, podany w pkt. 1.</w:t>
      </w:r>
    </w:p>
    <w:p w14:paraId="274C205F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E82AFF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7. PRAWO DO COFNIĘCIA ZGODY.</w:t>
      </w:r>
    </w:p>
    <w:p w14:paraId="66A6175C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Jeżeli przetwarzanie danych osobowych odbywa się na podstawie zgody, ma Pan/Pani prawo do jej cofnięcia </w:t>
      </w:r>
      <w:r w:rsidR="00D023BB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 dowolnym momencie.</w:t>
      </w:r>
      <w:r w:rsidR="000967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Wycofanie zgody nie ma wpływu na zgodność przetwarzania, którego dokonano na podstawie zgody przed jej cofnięciem.</w:t>
      </w:r>
    </w:p>
    <w:p w14:paraId="0CDB02D6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14:paraId="49087A1F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8. PRAWO WNIESIENIA SKARGI DO ORGANU NADZORCZEGO.</w:t>
      </w:r>
    </w:p>
    <w:p w14:paraId="6541E1CF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Gdy przetwarzanie Pani/Pana danych osobowych narusza przepisy o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ochronie danych osobowych, przysługuje Pani/Panu prawo do wniesienia skargi do organu nadzorczego, którym jest Prezes Urzędu Ochrony Danych Osobowych.</w:t>
      </w:r>
    </w:p>
    <w:p w14:paraId="2B80A747" w14:textId="77777777" w:rsidR="00A2179A" w:rsidRPr="00A2179A" w:rsidRDefault="00A2179A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19E29E9" w14:textId="77777777" w:rsidR="008B5F82" w:rsidRP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9. INNE INFORMACJE</w:t>
      </w:r>
    </w:p>
    <w:p w14:paraId="2BBA7E54" w14:textId="5274C8F3" w:rsidR="008B5F82" w:rsidRDefault="008B5F82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Każd</w:t>
      </w:r>
      <w:r w:rsidR="00AB1F7A">
        <w:rPr>
          <w:rFonts w:ascii="Times New Roman" w:eastAsia="Times New Roman" w:hAnsi="Times New Roman" w:cs="Times New Roman"/>
          <w:sz w:val="20"/>
          <w:szCs w:val="20"/>
          <w:lang w:eastAsia="pl-PL"/>
        </w:rPr>
        <w:t>a osoba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przystępując</w:t>
      </w:r>
      <w:r w:rsidR="00AB1F7A">
        <w:rPr>
          <w:rFonts w:ascii="Times New Roman" w:eastAsia="Times New Roman" w:hAnsi="Times New Roman" w:cs="Times New Roman"/>
          <w:sz w:val="20"/>
          <w:szCs w:val="20"/>
          <w:lang w:eastAsia="pl-PL"/>
        </w:rPr>
        <w:t>a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 naboru na wolne stanowiska urzędnicze w 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Urzędzie Mi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ejskim w</w:t>
      </w:r>
      <w:r w:rsidR="00B91CC6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Debrzn</w:t>
      </w:r>
      <w:r w:rsidR="00B91CC6">
        <w:rPr>
          <w:rFonts w:ascii="Times New Roman" w:eastAsia="Times New Roman" w:hAnsi="Times New Roman" w:cs="Times New Roman"/>
          <w:sz w:val="20"/>
          <w:szCs w:val="20"/>
          <w:lang w:eastAsia="pl-PL"/>
        </w:rPr>
        <w:t>ie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podaje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swoje dane dobrowolnie. Bez podania wymaganych danych osobowych przepisami prawa nie będzie możliwy udział w naborze. Podane dane nie będą podstawą do zautomatyzowanego podejmowania decyzji;</w:t>
      </w:r>
      <w:r w:rsidR="00A2179A"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nie będą też profilowane.</w:t>
      </w:r>
    </w:p>
    <w:p w14:paraId="2C8D1637" w14:textId="77777777" w:rsidR="00D023BB" w:rsidRDefault="00D023BB" w:rsidP="00A2179A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B99F5B7" w14:textId="77777777" w:rsidR="00A2179A" w:rsidRDefault="00A2179A" w:rsidP="008B5F82">
      <w:pPr>
        <w:spacing w:after="0" w:afterAutospacing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1C743261" w14:textId="77777777" w:rsidR="006A015E" w:rsidRDefault="00A2179A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Debrzno</w:t>
      </w:r>
      <w:r w:rsidR="008B5F82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, dnia</w:t>
      </w:r>
      <w:r w:rsidR="008B5F82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</w:t>
      </w:r>
      <w:r w:rsid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</w:t>
      </w:r>
      <w:r w:rsidR="008B5F82"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</w:t>
      </w:r>
      <w:r w:rsidR="006A015E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Zapoznałem się z 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>k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lauzulą</w:t>
      </w:r>
      <w:r w:rsidRPr="00A2179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informacyjną</w:t>
      </w:r>
      <w:r w:rsidR="006A015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oraz wyrażam zgodę  </w:t>
      </w:r>
    </w:p>
    <w:p w14:paraId="30BD7A92" w14:textId="77777777" w:rsidR="006A015E" w:rsidRDefault="006A015E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na przetwarzanie moich danych osobowych zawartych w dokumentach  </w:t>
      </w:r>
    </w:p>
    <w:p w14:paraId="701409E1" w14:textId="77777777" w:rsidR="00A2179A" w:rsidRPr="00A2179A" w:rsidRDefault="006A015E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                                                                                   aplikacyjnych dla potrzeb aktualnej rekrutacji</w:t>
      </w:r>
      <w:r w:rsidR="00A2179A" w:rsidRPr="008B5F82">
        <w:rPr>
          <w:rFonts w:ascii="Times New Roman" w:eastAsia="Times New Roman" w:hAnsi="Times New Roman" w:cs="Times New Roman"/>
          <w:sz w:val="20"/>
          <w:szCs w:val="20"/>
          <w:lang w:eastAsia="pl-PL"/>
        </w:rPr>
        <w:t>:</w:t>
      </w:r>
    </w:p>
    <w:p w14:paraId="4BCBEA95" w14:textId="77777777" w:rsidR="00A2179A" w:rsidRPr="00A2179A" w:rsidRDefault="00A2179A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8F33B0E" w14:textId="77777777" w:rsidR="00A2179A" w:rsidRPr="00D023BB" w:rsidRDefault="00A2179A" w:rsidP="00A2179A">
      <w:pPr>
        <w:spacing w:after="0" w:afterAutospacing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</w:t>
      </w:r>
      <w:r w:rsid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</w:t>
      </w:r>
      <w:r w:rsidR="006A015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………………….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</w:t>
      </w:r>
      <w:r w:rsidR="006A015E">
        <w:rPr>
          <w:rFonts w:ascii="Times New Roman" w:eastAsia="Times New Roman" w:hAnsi="Times New Roman" w:cs="Times New Roman"/>
          <w:sz w:val="16"/>
          <w:szCs w:val="16"/>
          <w:lang w:eastAsia="pl-PL"/>
        </w:rPr>
        <w:t>…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………………………….</w:t>
      </w:r>
    </w:p>
    <w:p w14:paraId="562D7BA0" w14:textId="77777777" w:rsidR="00D023BB" w:rsidRDefault="00A2179A" w:rsidP="00D023BB">
      <w:pPr>
        <w:spacing w:after="0" w:afterAutospacing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</w:t>
      </w:r>
      <w:r w:rsid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</w:t>
      </w:r>
      <w:r w:rsidRPr="00D023BB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/podpis/</w:t>
      </w:r>
    </w:p>
    <w:sectPr w:rsidR="00D023BB" w:rsidSect="00D023BB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5B7720"/>
    <w:multiLevelType w:val="hybridMultilevel"/>
    <w:tmpl w:val="90743708"/>
    <w:lvl w:ilvl="0" w:tplc="0415000B">
      <w:start w:val="5"/>
      <w:numFmt w:val="bullet"/>
      <w:lvlText w:val="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890511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B5F82"/>
    <w:rsid w:val="00096760"/>
    <w:rsid w:val="000B51A4"/>
    <w:rsid w:val="00220A8E"/>
    <w:rsid w:val="003C0BC4"/>
    <w:rsid w:val="00444962"/>
    <w:rsid w:val="00462701"/>
    <w:rsid w:val="004A362A"/>
    <w:rsid w:val="006A015E"/>
    <w:rsid w:val="00717152"/>
    <w:rsid w:val="008B5F82"/>
    <w:rsid w:val="009960F3"/>
    <w:rsid w:val="009D478C"/>
    <w:rsid w:val="00A2179A"/>
    <w:rsid w:val="00AA55EB"/>
    <w:rsid w:val="00AB1F7A"/>
    <w:rsid w:val="00AF56E3"/>
    <w:rsid w:val="00B91CC6"/>
    <w:rsid w:val="00BC2418"/>
    <w:rsid w:val="00C056A1"/>
    <w:rsid w:val="00D023BB"/>
    <w:rsid w:val="00DC7E72"/>
    <w:rsid w:val="00DF324A"/>
    <w:rsid w:val="00FA0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7C2C7"/>
  <w15:docId w15:val="{19F4675F-F935-48D5-8463-D1802A5B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56A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23B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220A8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0A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10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6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8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7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6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96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3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6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1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9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7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12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15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8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7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4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9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7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56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3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5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6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0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1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3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3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8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5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4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14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8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1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67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4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3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1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5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0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15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64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iodpil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593</Words>
  <Characters>3564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smDELL26</dc:creator>
  <cp:lastModifiedBy>k.fryca</cp:lastModifiedBy>
  <cp:revision>13</cp:revision>
  <cp:lastPrinted>2024-01-18T12:58:00Z</cp:lastPrinted>
  <dcterms:created xsi:type="dcterms:W3CDTF">2018-07-09T09:08:00Z</dcterms:created>
  <dcterms:modified xsi:type="dcterms:W3CDTF">2025-12-29T13:20:00Z</dcterms:modified>
</cp:coreProperties>
</file>